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3146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31460" w:rsidRPr="00531460">
        <w:rPr>
          <w:rStyle w:val="a9"/>
        </w:rPr>
        <w:t xml:space="preserve"> Публичное акционерное общество «Газпром автоматизация»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3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1609E4" w:rsidRDefault="001609E4" w:rsidP="00531460">
            <w:pPr>
              <w:pStyle w:val="aa"/>
              <w:rPr>
                <w:b/>
                <w:sz w:val="24"/>
                <w:szCs w:val="24"/>
              </w:rPr>
            </w:pPr>
            <w:r w:rsidRPr="001609E4">
              <w:rPr>
                <w:b/>
                <w:sz w:val="24"/>
                <w:szCs w:val="24"/>
              </w:rPr>
              <w:t>СУ в пгт. Афипский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Производственно-административная группа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4C1C63" w:rsidRPr="00AF49A3" w:rsidTr="001609E4">
        <w:trPr>
          <w:jc w:val="center"/>
        </w:trPr>
        <w:tc>
          <w:tcPr>
            <w:tcW w:w="3049" w:type="dxa"/>
            <w:vAlign w:val="center"/>
          </w:tcPr>
          <w:p w:rsidR="004C1C63" w:rsidRPr="006A1C80" w:rsidRDefault="004C1C63" w:rsidP="004C1C63">
            <w:pPr>
              <w:pStyle w:val="aa"/>
            </w:pPr>
            <w:r>
              <w:t>034241. Начальник службы</w:t>
            </w:r>
          </w:p>
        </w:tc>
        <w:tc>
          <w:tcPr>
            <w:tcW w:w="3686" w:type="dxa"/>
            <w:vAlign w:val="center"/>
          </w:tcPr>
          <w:p w:rsidR="004C1C63" w:rsidRPr="00063DF1" w:rsidRDefault="004C1C63" w:rsidP="004C1C63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C1C63" w:rsidRPr="00063DF1" w:rsidRDefault="004C1C63" w:rsidP="004C1C63">
            <w:pPr>
              <w:pStyle w:val="aa"/>
            </w:pPr>
          </w:p>
        </w:tc>
      </w:tr>
      <w:tr w:rsidR="004C1C63" w:rsidRPr="00AF49A3" w:rsidTr="001609E4">
        <w:trPr>
          <w:jc w:val="center"/>
        </w:trPr>
        <w:tc>
          <w:tcPr>
            <w:tcW w:w="3049" w:type="dxa"/>
            <w:vAlign w:val="center"/>
          </w:tcPr>
          <w:p w:rsidR="004C1C63" w:rsidRPr="006A1C80" w:rsidRDefault="004C1C63" w:rsidP="004C1C63">
            <w:pPr>
              <w:pStyle w:val="aa"/>
            </w:pPr>
            <w:r>
              <w:t>034242А(034243А). Главный специалист</w:t>
            </w:r>
          </w:p>
        </w:tc>
        <w:tc>
          <w:tcPr>
            <w:tcW w:w="3686" w:type="dxa"/>
            <w:vAlign w:val="center"/>
          </w:tcPr>
          <w:p w:rsidR="004C1C63" w:rsidRDefault="004C1C63" w:rsidP="004C1C63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C1C63" w:rsidRPr="00063DF1" w:rsidRDefault="004C1C63" w:rsidP="004C1C63">
            <w:pPr>
              <w:pStyle w:val="aa"/>
            </w:pPr>
          </w:p>
        </w:tc>
      </w:tr>
      <w:tr w:rsidR="004C1C63" w:rsidRPr="00AF49A3" w:rsidTr="001609E4">
        <w:trPr>
          <w:jc w:val="center"/>
        </w:trPr>
        <w:tc>
          <w:tcPr>
            <w:tcW w:w="3049" w:type="dxa"/>
            <w:vAlign w:val="center"/>
          </w:tcPr>
          <w:p w:rsidR="004C1C63" w:rsidRPr="006A1C80" w:rsidRDefault="004C1C63" w:rsidP="004C1C63">
            <w:pPr>
              <w:pStyle w:val="aa"/>
            </w:pPr>
            <w:r>
              <w:t>034244А(034245А; 034246А). Ведущий специалист</w:t>
            </w:r>
          </w:p>
        </w:tc>
        <w:tc>
          <w:tcPr>
            <w:tcW w:w="3686" w:type="dxa"/>
            <w:vAlign w:val="center"/>
          </w:tcPr>
          <w:p w:rsidR="004C1C63" w:rsidRDefault="004C1C63" w:rsidP="004C1C63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C1C63" w:rsidRPr="00063DF1" w:rsidRDefault="004C1C63" w:rsidP="004C1C63">
            <w:pPr>
              <w:pStyle w:val="aa"/>
            </w:pPr>
          </w:p>
        </w:tc>
      </w:tr>
    </w:tbl>
    <w:p w:rsidR="001B06AD" w:rsidRPr="004C1C63" w:rsidRDefault="001B06AD" w:rsidP="001609E4">
      <w:bookmarkStart w:id="1" w:name="_GoBack"/>
      <w:bookmarkEnd w:id="1"/>
    </w:p>
    <w:sectPr w:rsidR="001B06AD" w:rsidRPr="004C1C63" w:rsidSect="001609E4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B3" w:rsidRDefault="002706B3" w:rsidP="00531460">
      <w:r>
        <w:separator/>
      </w:r>
    </w:p>
  </w:endnote>
  <w:endnote w:type="continuationSeparator" w:id="0">
    <w:p w:rsidR="002706B3" w:rsidRDefault="002706B3" w:rsidP="005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B3" w:rsidRDefault="002706B3" w:rsidP="00531460">
      <w:r>
        <w:separator/>
      </w:r>
    </w:p>
  </w:footnote>
  <w:footnote w:type="continuationSeparator" w:id="0">
    <w:p w:rsidR="002706B3" w:rsidRDefault="002706B3" w:rsidP="0053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 Публичное акционерное общество «Газпром автоматизация» "/>
    <w:docVar w:name="doc_type" w:val="6"/>
    <w:docVar w:name="fill_date" w:val="24.06.2024"/>
    <w:docVar w:name="org_guid" w:val="B58946A833E446F29EE13D39221707A3"/>
    <w:docVar w:name="org_id" w:val="1"/>
    <w:docVar w:name="org_name" w:val="     "/>
    <w:docVar w:name="pers_guids" w:val="35B480373CA84F05B30377F574062A94@070-693-930 81"/>
    <w:docVar w:name="pers_snils" w:val="35B480373CA84F05B30377F574062A94@070-693-930 81"/>
    <w:docVar w:name="podr_id" w:val="org_1"/>
    <w:docVar w:name="pred_dolg" w:val="Начальник управления СУ в пгт. Афипский"/>
    <w:docVar w:name="pred_fio" w:val="Черняев Сергей Владимирович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531460"/>
    <w:rsid w:val="000109FB"/>
    <w:rsid w:val="0002033E"/>
    <w:rsid w:val="00056BFC"/>
    <w:rsid w:val="0007776A"/>
    <w:rsid w:val="00093D2E"/>
    <w:rsid w:val="000C5130"/>
    <w:rsid w:val="000D1907"/>
    <w:rsid w:val="001609E4"/>
    <w:rsid w:val="00196135"/>
    <w:rsid w:val="001A7AC3"/>
    <w:rsid w:val="001B06AD"/>
    <w:rsid w:val="00237B32"/>
    <w:rsid w:val="002706B3"/>
    <w:rsid w:val="003A1C01"/>
    <w:rsid w:val="003A2259"/>
    <w:rsid w:val="003C79E5"/>
    <w:rsid w:val="00483A6A"/>
    <w:rsid w:val="00495D50"/>
    <w:rsid w:val="004B7161"/>
    <w:rsid w:val="004C1C63"/>
    <w:rsid w:val="004C6BD0"/>
    <w:rsid w:val="004D3FF5"/>
    <w:rsid w:val="004E5CB1"/>
    <w:rsid w:val="00531460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35C6D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68CD50-C117-4094-8F99-BF11DE5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14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0"/>
    <w:rPr>
      <w:sz w:val="24"/>
    </w:rPr>
  </w:style>
  <w:style w:type="paragraph" w:styleId="ad">
    <w:name w:val="footer"/>
    <w:basedOn w:val="a"/>
    <w:link w:val="ae"/>
    <w:rsid w:val="005314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80</Words>
  <Characters>556</Characters>
  <Application>Microsoft Office Word</Application>
  <DocSecurity>0</DocSecurity>
  <Lines>39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2</cp:revision>
  <dcterms:created xsi:type="dcterms:W3CDTF">2024-11-13T13:51:00Z</dcterms:created>
  <dcterms:modified xsi:type="dcterms:W3CDTF">2024-11-13T13:51:00Z</dcterms:modified>
</cp:coreProperties>
</file>